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5C" w:rsidRPr="001E7A13" w:rsidRDefault="00CE535C" w:rsidP="00CE535C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7A13">
        <w:rPr>
          <w:rFonts w:ascii="Times New Roman" w:hAnsi="Times New Roman"/>
          <w:b/>
          <w:sz w:val="24"/>
          <w:szCs w:val="24"/>
        </w:rPr>
        <w:t>ПРОТОКОЛ</w:t>
      </w:r>
    </w:p>
    <w:p w:rsidR="00CE535C" w:rsidRPr="001E7A13" w:rsidRDefault="00CE535C" w:rsidP="00CE535C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1E7A13">
        <w:rPr>
          <w:rFonts w:ascii="Times New Roman" w:hAnsi="Times New Roman"/>
          <w:sz w:val="28"/>
          <w:szCs w:val="28"/>
        </w:rPr>
        <w:t xml:space="preserve">заседания </w:t>
      </w:r>
      <w:r w:rsidR="001779D2">
        <w:rPr>
          <w:rFonts w:ascii="Times New Roman" w:eastAsia="Calibri" w:hAnsi="Times New Roman"/>
          <w:sz w:val="28"/>
          <w:szCs w:val="28"/>
        </w:rPr>
        <w:t>муниципального методического объединения</w:t>
      </w:r>
    </w:p>
    <w:p w:rsidR="00CE535C" w:rsidRPr="001E7A13" w:rsidRDefault="00CE535C" w:rsidP="00CE535C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1E7A13">
        <w:rPr>
          <w:rFonts w:ascii="Times New Roman" w:eastAsia="Calibri" w:hAnsi="Times New Roman"/>
          <w:sz w:val="28"/>
          <w:szCs w:val="28"/>
        </w:rPr>
        <w:t xml:space="preserve"> «Основы безопасности жизнедеятельности</w:t>
      </w:r>
      <w:r w:rsidR="00D75BD5">
        <w:rPr>
          <w:rFonts w:ascii="Times New Roman" w:eastAsia="Calibri" w:hAnsi="Times New Roman"/>
          <w:sz w:val="28"/>
          <w:szCs w:val="28"/>
        </w:rPr>
        <w:t>»</w:t>
      </w:r>
    </w:p>
    <w:p w:rsidR="00CE535C" w:rsidRPr="001E7A13" w:rsidRDefault="00CE535C" w:rsidP="00CE535C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CE535C" w:rsidRDefault="00CE535C" w:rsidP="001779D2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7A13">
        <w:rPr>
          <w:rFonts w:ascii="Times New Roman" w:hAnsi="Times New Roman"/>
          <w:sz w:val="28"/>
          <w:szCs w:val="28"/>
        </w:rPr>
        <w:t xml:space="preserve">по теме </w:t>
      </w:r>
      <w:r w:rsidR="001779D2" w:rsidRPr="001779D2">
        <w:rPr>
          <w:rFonts w:ascii="Times New Roman" w:hAnsi="Times New Roman"/>
          <w:color w:val="000000"/>
          <w:sz w:val="28"/>
          <w:szCs w:val="28"/>
        </w:rPr>
        <w:t>«</w:t>
      </w:r>
      <w:r w:rsidR="003E644F">
        <w:rPr>
          <w:rFonts w:ascii="Times New Roman" w:hAnsi="Times New Roman"/>
          <w:color w:val="000000"/>
          <w:sz w:val="28"/>
          <w:szCs w:val="28"/>
        </w:rPr>
        <w:t>О</w:t>
      </w:r>
      <w:r w:rsidR="003E6767">
        <w:rPr>
          <w:rFonts w:ascii="Times New Roman" w:hAnsi="Times New Roman"/>
          <w:color w:val="000000"/>
          <w:sz w:val="28"/>
          <w:szCs w:val="28"/>
        </w:rPr>
        <w:t>сновные направления, содержание, организация методического сопровождения работы преподавателей-организаторов ОБЖ</w:t>
      </w:r>
      <w:r w:rsidR="001779D2" w:rsidRPr="001779D2">
        <w:rPr>
          <w:rFonts w:ascii="Times New Roman" w:hAnsi="Times New Roman"/>
          <w:color w:val="000000"/>
          <w:sz w:val="28"/>
          <w:szCs w:val="28"/>
        </w:rPr>
        <w:t>»</w:t>
      </w:r>
    </w:p>
    <w:p w:rsidR="00780448" w:rsidRPr="004F6BFD" w:rsidRDefault="00780448" w:rsidP="001779D2">
      <w:pPr>
        <w:tabs>
          <w:tab w:val="left" w:pos="684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E535C" w:rsidRPr="001E7A13" w:rsidRDefault="00CE535C" w:rsidP="00CE535C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13">
        <w:rPr>
          <w:rFonts w:ascii="Times New Roman" w:hAnsi="Times New Roman"/>
          <w:sz w:val="28"/>
          <w:szCs w:val="28"/>
        </w:rPr>
        <w:t xml:space="preserve">от </w:t>
      </w:r>
      <w:r w:rsidR="00455C95">
        <w:rPr>
          <w:rFonts w:ascii="Times New Roman" w:hAnsi="Times New Roman"/>
          <w:sz w:val="28"/>
          <w:szCs w:val="28"/>
        </w:rPr>
        <w:t>08</w:t>
      </w:r>
      <w:r w:rsidRPr="001E7A13">
        <w:rPr>
          <w:rFonts w:ascii="Times New Roman" w:hAnsi="Times New Roman"/>
          <w:sz w:val="28"/>
          <w:szCs w:val="28"/>
        </w:rPr>
        <w:t>.</w:t>
      </w:r>
      <w:r w:rsidR="00455C95">
        <w:rPr>
          <w:rFonts w:ascii="Times New Roman" w:hAnsi="Times New Roman"/>
          <w:sz w:val="28"/>
          <w:szCs w:val="28"/>
        </w:rPr>
        <w:t>12</w:t>
      </w:r>
      <w:r w:rsidRPr="001E7A13">
        <w:rPr>
          <w:rFonts w:ascii="Times New Roman" w:hAnsi="Times New Roman"/>
          <w:sz w:val="28"/>
          <w:szCs w:val="28"/>
        </w:rPr>
        <w:t>.20</w:t>
      </w:r>
      <w:r w:rsidR="001779D2">
        <w:rPr>
          <w:rFonts w:ascii="Times New Roman" w:hAnsi="Times New Roman"/>
          <w:sz w:val="28"/>
          <w:szCs w:val="28"/>
        </w:rPr>
        <w:t>2</w:t>
      </w:r>
      <w:r w:rsidR="00AD6C12">
        <w:rPr>
          <w:rFonts w:ascii="Times New Roman" w:hAnsi="Times New Roman"/>
          <w:sz w:val="28"/>
          <w:szCs w:val="28"/>
        </w:rPr>
        <w:t>2</w:t>
      </w:r>
      <w:r w:rsidRPr="001E7A13">
        <w:rPr>
          <w:rFonts w:ascii="Times New Roman" w:hAnsi="Times New Roman"/>
          <w:sz w:val="28"/>
          <w:szCs w:val="28"/>
        </w:rPr>
        <w:t xml:space="preserve"> </w:t>
      </w:r>
      <w:r w:rsidRPr="001E7A13">
        <w:rPr>
          <w:rFonts w:ascii="Times New Roman" w:hAnsi="Times New Roman"/>
          <w:sz w:val="28"/>
          <w:szCs w:val="28"/>
        </w:rPr>
        <w:tab/>
        <w:t xml:space="preserve">№ </w:t>
      </w:r>
      <w:r w:rsidR="00455C95">
        <w:rPr>
          <w:rFonts w:ascii="Times New Roman" w:hAnsi="Times New Roman"/>
          <w:sz w:val="28"/>
          <w:szCs w:val="28"/>
        </w:rPr>
        <w:t>2</w:t>
      </w:r>
    </w:p>
    <w:p w:rsidR="00CE535C" w:rsidRPr="001E7A13" w:rsidRDefault="00CE535C" w:rsidP="00CE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35C" w:rsidRDefault="00CE535C" w:rsidP="00780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13">
        <w:rPr>
          <w:rFonts w:ascii="Times New Roman" w:hAnsi="Times New Roman"/>
          <w:sz w:val="28"/>
          <w:szCs w:val="28"/>
        </w:rPr>
        <w:t>Место проведения: МБОУ «СШ №5»</w:t>
      </w:r>
    </w:p>
    <w:p w:rsidR="00E0300B" w:rsidRPr="001E7A13" w:rsidRDefault="00E0300B" w:rsidP="00E03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535C" w:rsidRPr="001E7A13" w:rsidRDefault="00CE535C" w:rsidP="00CE535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E7A13">
        <w:rPr>
          <w:rFonts w:ascii="Times New Roman" w:hAnsi="Times New Roman"/>
          <w:sz w:val="28"/>
          <w:szCs w:val="28"/>
        </w:rPr>
        <w:t xml:space="preserve">Присутствовали (общее количество участников заседания): </w:t>
      </w:r>
      <w:r w:rsidR="00AD6C12">
        <w:rPr>
          <w:rFonts w:ascii="Times New Roman" w:hAnsi="Times New Roman"/>
          <w:sz w:val="28"/>
          <w:szCs w:val="28"/>
        </w:rPr>
        <w:t>2</w:t>
      </w:r>
      <w:r w:rsidR="00455C95">
        <w:rPr>
          <w:rFonts w:ascii="Times New Roman" w:hAnsi="Times New Roman"/>
          <w:sz w:val="28"/>
          <w:szCs w:val="28"/>
        </w:rPr>
        <w:t>3</w:t>
      </w:r>
      <w:r w:rsidRPr="00E52D49">
        <w:rPr>
          <w:rFonts w:ascii="Times New Roman" w:hAnsi="Times New Roman"/>
          <w:sz w:val="28"/>
          <w:szCs w:val="28"/>
        </w:rPr>
        <w:t xml:space="preserve"> человек</w:t>
      </w:r>
      <w:r w:rsidR="00455C95">
        <w:rPr>
          <w:rFonts w:ascii="Times New Roman" w:hAnsi="Times New Roman"/>
          <w:sz w:val="28"/>
          <w:szCs w:val="28"/>
        </w:rPr>
        <w:t>а</w:t>
      </w:r>
    </w:p>
    <w:p w:rsidR="00C75C75" w:rsidRDefault="00C75C75" w:rsidP="00CE535C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8"/>
          <w:szCs w:val="28"/>
        </w:rPr>
      </w:pPr>
    </w:p>
    <w:p w:rsidR="00CE535C" w:rsidRPr="00E52D49" w:rsidRDefault="00CE535C" w:rsidP="00CE535C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E52D49">
        <w:rPr>
          <w:rFonts w:ascii="Times New Roman" w:hAnsi="Times New Roman"/>
          <w:sz w:val="28"/>
          <w:szCs w:val="28"/>
        </w:rPr>
        <w:t xml:space="preserve">Председатель: Флерко Н.Н., директор МБОУ «СШ №5», руководитель  </w:t>
      </w:r>
      <w:r w:rsidR="00E52D49">
        <w:rPr>
          <w:rFonts w:ascii="Times New Roman" w:hAnsi="Times New Roman"/>
          <w:sz w:val="28"/>
          <w:szCs w:val="28"/>
        </w:rPr>
        <w:t>муниципального методического объединения</w:t>
      </w:r>
      <w:r w:rsidR="00E0300B" w:rsidRPr="00E0300B">
        <w:rPr>
          <w:rFonts w:ascii="Times New Roman" w:hAnsi="Times New Roman"/>
          <w:sz w:val="28"/>
          <w:szCs w:val="28"/>
        </w:rPr>
        <w:t xml:space="preserve"> «Основы безопасности жизнедеятельности»</w:t>
      </w:r>
    </w:p>
    <w:p w:rsidR="00CE535C" w:rsidRPr="001E7A13" w:rsidRDefault="00CE535C" w:rsidP="00CE535C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E52D49">
        <w:rPr>
          <w:rFonts w:ascii="Times New Roman" w:hAnsi="Times New Roman"/>
          <w:sz w:val="28"/>
          <w:szCs w:val="28"/>
        </w:rPr>
        <w:t>Секретарь:</w:t>
      </w:r>
      <w:r w:rsidRPr="001E7A13">
        <w:rPr>
          <w:rFonts w:ascii="Times New Roman" w:hAnsi="Times New Roman"/>
          <w:sz w:val="28"/>
          <w:szCs w:val="28"/>
        </w:rPr>
        <w:t xml:space="preserve"> </w:t>
      </w:r>
      <w:r w:rsidR="00E0300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E7A13">
        <w:rPr>
          <w:rFonts w:ascii="Times New Roman" w:hAnsi="Times New Roman"/>
          <w:sz w:val="28"/>
          <w:szCs w:val="28"/>
        </w:rPr>
        <w:t>Кондрахина</w:t>
      </w:r>
      <w:proofErr w:type="spellEnd"/>
      <w:r w:rsidRPr="001E7A13">
        <w:rPr>
          <w:rFonts w:ascii="Times New Roman" w:hAnsi="Times New Roman"/>
          <w:sz w:val="28"/>
          <w:szCs w:val="28"/>
        </w:rPr>
        <w:t xml:space="preserve"> С.С., замест</w:t>
      </w:r>
      <w:r w:rsidR="00E0300B">
        <w:rPr>
          <w:rFonts w:ascii="Times New Roman" w:hAnsi="Times New Roman"/>
          <w:sz w:val="28"/>
          <w:szCs w:val="28"/>
        </w:rPr>
        <w:t>итель директора по методической работе</w:t>
      </w:r>
      <w:r w:rsidR="00E52D49">
        <w:rPr>
          <w:rFonts w:ascii="Times New Roman" w:hAnsi="Times New Roman"/>
          <w:sz w:val="28"/>
          <w:szCs w:val="28"/>
        </w:rPr>
        <w:t xml:space="preserve">, МБОУ «СШ </w:t>
      </w:r>
      <w:r w:rsidRPr="001E7A13">
        <w:rPr>
          <w:rFonts w:ascii="Times New Roman" w:hAnsi="Times New Roman"/>
          <w:sz w:val="28"/>
          <w:szCs w:val="28"/>
        </w:rPr>
        <w:t>№5»</w:t>
      </w:r>
    </w:p>
    <w:p w:rsidR="00C75C75" w:rsidRDefault="00E52D49" w:rsidP="00404A82">
      <w:pPr>
        <w:tabs>
          <w:tab w:val="left" w:pos="1985"/>
        </w:tabs>
        <w:spacing w:after="0" w:line="240" w:lineRule="auto"/>
        <w:ind w:left="1985" w:hanging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Куратор: </w:t>
      </w:r>
      <w:r w:rsidR="00404A82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Радцева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Я.Ю., методист организационно – методического отдела по работе с обучающимися МАУ г. Нижневартовска «ЦРО»</w:t>
      </w:r>
    </w:p>
    <w:p w:rsidR="00E52D49" w:rsidRDefault="00E52D49" w:rsidP="00CE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35C" w:rsidRDefault="00CE535C" w:rsidP="0040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13">
        <w:rPr>
          <w:rFonts w:ascii="Times New Roman" w:hAnsi="Times New Roman"/>
          <w:sz w:val="28"/>
          <w:szCs w:val="28"/>
        </w:rPr>
        <w:t xml:space="preserve">Категория участников: </w:t>
      </w:r>
      <w:r w:rsidR="00E52D49">
        <w:rPr>
          <w:rFonts w:ascii="Times New Roman" w:hAnsi="Times New Roman"/>
          <w:sz w:val="28"/>
          <w:szCs w:val="28"/>
        </w:rPr>
        <w:t>п</w:t>
      </w:r>
      <w:r w:rsidR="001779D2">
        <w:rPr>
          <w:rFonts w:ascii="Times New Roman" w:hAnsi="Times New Roman"/>
          <w:sz w:val="28"/>
          <w:szCs w:val="28"/>
        </w:rPr>
        <w:t>реподаватели</w:t>
      </w:r>
      <w:r w:rsidR="003E6767">
        <w:rPr>
          <w:rFonts w:ascii="Times New Roman" w:hAnsi="Times New Roman"/>
          <w:sz w:val="28"/>
          <w:szCs w:val="28"/>
        </w:rPr>
        <w:t xml:space="preserve">-организаторы ОБЖ </w:t>
      </w:r>
      <w:r w:rsidRPr="001E7A13">
        <w:rPr>
          <w:rFonts w:ascii="Times New Roman" w:hAnsi="Times New Roman"/>
          <w:sz w:val="28"/>
          <w:szCs w:val="28"/>
        </w:rPr>
        <w:t>(</w:t>
      </w:r>
      <w:r w:rsidR="00C46EFA">
        <w:rPr>
          <w:rFonts w:ascii="Times New Roman" w:hAnsi="Times New Roman"/>
          <w:sz w:val="28"/>
          <w:szCs w:val="28"/>
        </w:rPr>
        <w:t>2</w:t>
      </w:r>
      <w:r w:rsidR="00455C95">
        <w:rPr>
          <w:rFonts w:ascii="Times New Roman" w:hAnsi="Times New Roman"/>
          <w:sz w:val="28"/>
          <w:szCs w:val="28"/>
        </w:rPr>
        <w:t>3</w:t>
      </w:r>
      <w:r w:rsidRPr="001E7A13">
        <w:rPr>
          <w:rFonts w:ascii="Times New Roman" w:hAnsi="Times New Roman"/>
          <w:sz w:val="28"/>
          <w:szCs w:val="28"/>
        </w:rPr>
        <w:t xml:space="preserve"> человек</w:t>
      </w:r>
      <w:r w:rsidR="00455C95">
        <w:rPr>
          <w:rFonts w:ascii="Times New Roman" w:hAnsi="Times New Roman"/>
          <w:sz w:val="28"/>
          <w:szCs w:val="28"/>
        </w:rPr>
        <w:t>а</w:t>
      </w:r>
      <w:r w:rsidR="003E644F">
        <w:rPr>
          <w:rFonts w:ascii="Times New Roman" w:hAnsi="Times New Roman"/>
          <w:sz w:val="28"/>
          <w:szCs w:val="28"/>
        </w:rPr>
        <w:t>)</w:t>
      </w:r>
    </w:p>
    <w:p w:rsidR="00AD6C12" w:rsidRDefault="00AD6C12" w:rsidP="00724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D0F" w:rsidRDefault="00CE535C" w:rsidP="00724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A13">
        <w:rPr>
          <w:rFonts w:ascii="Times New Roman" w:hAnsi="Times New Roman"/>
          <w:sz w:val="28"/>
          <w:szCs w:val="28"/>
        </w:rPr>
        <w:t>ПОВЕСТКА ДНЯ:</w:t>
      </w:r>
    </w:p>
    <w:p w:rsidR="00802999" w:rsidRDefault="00AD6C12" w:rsidP="00AD6C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C12">
        <w:rPr>
          <w:rFonts w:ascii="Times New Roman" w:eastAsia="Calibri" w:hAnsi="Times New Roman"/>
          <w:sz w:val="28"/>
          <w:szCs w:val="28"/>
          <w:lang w:eastAsia="en-US"/>
        </w:rPr>
        <w:t>Приветственное слово участникам заседания, представление</w:t>
      </w:r>
      <w:r w:rsidR="003E644F">
        <w:rPr>
          <w:rFonts w:ascii="Times New Roman" w:eastAsia="Calibri" w:hAnsi="Times New Roman"/>
          <w:sz w:val="28"/>
          <w:szCs w:val="28"/>
          <w:lang w:eastAsia="en-US"/>
        </w:rPr>
        <w:t xml:space="preserve"> плана работы заседания.</w:t>
      </w:r>
    </w:p>
    <w:p w:rsidR="00802999" w:rsidRDefault="003E6767" w:rsidP="003E67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767">
        <w:rPr>
          <w:rFonts w:ascii="Times New Roman" w:hAnsi="Times New Roman"/>
          <w:sz w:val="28"/>
          <w:szCs w:val="28"/>
        </w:rPr>
        <w:t>План военно-патриотической работы на 2 полугодие 2022/2023 учебный год (подготовка к проведению мероприятий). Организация работы с военным комиссариатом города Нижневартовска.</w:t>
      </w:r>
    </w:p>
    <w:p w:rsidR="003E6767" w:rsidRDefault="003E6767" w:rsidP="003E67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767">
        <w:rPr>
          <w:rFonts w:ascii="Times New Roman" w:hAnsi="Times New Roman"/>
          <w:sz w:val="28"/>
          <w:szCs w:val="28"/>
        </w:rPr>
        <w:t xml:space="preserve">О подготовке к проверке организации работы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с </w:t>
      </w:r>
      <w:r w:rsidRPr="003E6767">
        <w:rPr>
          <w:rFonts w:ascii="Times New Roman" w:hAnsi="Times New Roman"/>
          <w:sz w:val="28"/>
          <w:szCs w:val="28"/>
        </w:rPr>
        <w:t>молодежью допризывного возраста.</w:t>
      </w:r>
    </w:p>
    <w:p w:rsidR="00AD6C12" w:rsidRDefault="00455C95" w:rsidP="00455C9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формирования функциональной грамотности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средствами предмета </w:t>
      </w:r>
      <w:r w:rsidR="00AD6C12" w:rsidRPr="00AD6C12">
        <w:rPr>
          <w:rFonts w:ascii="Times New Roman" w:hAnsi="Times New Roman"/>
          <w:sz w:val="28"/>
          <w:szCs w:val="28"/>
        </w:rPr>
        <w:t xml:space="preserve">«Основы </w:t>
      </w:r>
      <w:r>
        <w:rPr>
          <w:rFonts w:ascii="Times New Roman" w:hAnsi="Times New Roman"/>
          <w:sz w:val="28"/>
          <w:szCs w:val="28"/>
        </w:rPr>
        <w:t>безопасности жизнедеятельности»</w:t>
      </w:r>
      <w:r w:rsidR="003E644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02999" w:rsidRDefault="00AD6C12" w:rsidP="00AD6C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  <w:r w:rsidR="00802999" w:rsidRPr="00802999">
        <w:rPr>
          <w:rFonts w:ascii="Times New Roman" w:hAnsi="Times New Roman"/>
          <w:sz w:val="28"/>
          <w:szCs w:val="28"/>
        </w:rPr>
        <w:t>.</w:t>
      </w:r>
    </w:p>
    <w:p w:rsidR="00F60E6E" w:rsidRDefault="00F60E6E" w:rsidP="00CE0811">
      <w:pPr>
        <w:pStyle w:val="a5"/>
        <w:ind w:left="284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0811" w:rsidRDefault="00CE0811" w:rsidP="00CE0811">
      <w:pPr>
        <w:pStyle w:val="a5"/>
        <w:ind w:left="284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СЛУШАЛИ:</w:t>
      </w:r>
    </w:p>
    <w:p w:rsidR="003E6767" w:rsidRDefault="003E6767" w:rsidP="00CE0811">
      <w:pPr>
        <w:pStyle w:val="a5"/>
        <w:ind w:left="284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5663D" w:rsidRDefault="00CE0811" w:rsidP="00F8563B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8AA">
        <w:rPr>
          <w:rFonts w:ascii="Times New Roman" w:eastAsia="Calibri" w:hAnsi="Times New Roman"/>
          <w:sz w:val="28"/>
          <w:szCs w:val="28"/>
          <w:lang w:eastAsia="en-US"/>
        </w:rPr>
        <w:t xml:space="preserve">С приветственным словом к участникам заседания обратился руководитель </w:t>
      </w:r>
      <w:r w:rsidR="00F60E6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методического объединения </w:t>
      </w:r>
      <w:r w:rsidR="00C27110" w:rsidRPr="00F60E6E">
        <w:rPr>
          <w:rFonts w:ascii="Times New Roman" w:eastAsia="Calibri" w:hAnsi="Times New Roman"/>
          <w:sz w:val="28"/>
          <w:szCs w:val="28"/>
          <w:lang w:eastAsia="en-US"/>
        </w:rPr>
        <w:t>Флерко Николай Николаевич,</w:t>
      </w:r>
      <w:r w:rsidR="00780448">
        <w:rPr>
          <w:rFonts w:ascii="Times New Roman" w:eastAsia="Calibri" w:hAnsi="Times New Roman"/>
          <w:sz w:val="28"/>
          <w:szCs w:val="28"/>
          <w:lang w:eastAsia="en-US"/>
        </w:rPr>
        <w:t xml:space="preserve"> директор МБОУ «СШ №5». </w:t>
      </w:r>
      <w:r w:rsidR="006A2460">
        <w:rPr>
          <w:rFonts w:ascii="Times New Roman" w:eastAsia="Calibri" w:hAnsi="Times New Roman"/>
          <w:sz w:val="28"/>
          <w:szCs w:val="28"/>
          <w:lang w:eastAsia="en-US"/>
        </w:rPr>
        <w:t xml:space="preserve">Так же озвучил </w:t>
      </w:r>
      <w:r w:rsidR="003E6767">
        <w:rPr>
          <w:rFonts w:ascii="Times New Roman" w:eastAsia="Calibri" w:hAnsi="Times New Roman"/>
          <w:sz w:val="28"/>
          <w:szCs w:val="28"/>
          <w:lang w:eastAsia="en-US"/>
        </w:rPr>
        <w:t xml:space="preserve">план </w:t>
      </w:r>
      <w:r w:rsidR="006A2460">
        <w:rPr>
          <w:rFonts w:ascii="Times New Roman" w:eastAsia="Calibri" w:hAnsi="Times New Roman"/>
          <w:sz w:val="28"/>
          <w:szCs w:val="28"/>
          <w:lang w:eastAsia="en-US"/>
        </w:rPr>
        <w:t>заседания</w:t>
      </w:r>
      <w:r w:rsidR="003E6767">
        <w:rPr>
          <w:rFonts w:ascii="Times New Roman" w:eastAsia="Calibri" w:hAnsi="Times New Roman"/>
          <w:sz w:val="28"/>
          <w:szCs w:val="28"/>
          <w:lang w:eastAsia="en-US"/>
        </w:rPr>
        <w:t xml:space="preserve"> ММО</w:t>
      </w:r>
      <w:r w:rsidR="006A246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2D8F" w:rsidRPr="00404A82" w:rsidRDefault="00002B11" w:rsidP="003E6767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Шулика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Юрия Ивановича, </w:t>
      </w:r>
      <w:r w:rsidR="00222D8F" w:rsidRPr="00222D8F">
        <w:rPr>
          <w:rFonts w:ascii="Times New Roman" w:hAnsi="Times New Roman"/>
          <w:bCs/>
          <w:sz w:val="28"/>
          <w:szCs w:val="28"/>
        </w:rPr>
        <w:t xml:space="preserve">главного специалиста </w:t>
      </w:r>
      <w:proofErr w:type="gramStart"/>
      <w:r w:rsidR="00222D8F" w:rsidRPr="00222D8F">
        <w:rPr>
          <w:rFonts w:ascii="Times New Roman" w:hAnsi="Times New Roman"/>
          <w:bCs/>
          <w:sz w:val="28"/>
          <w:szCs w:val="28"/>
        </w:rPr>
        <w:t xml:space="preserve">отдела обеспечения безопасности департамента образования администрации </w:t>
      </w:r>
      <w:r w:rsidR="00080671">
        <w:rPr>
          <w:rFonts w:ascii="Times New Roman" w:hAnsi="Times New Roman"/>
          <w:bCs/>
          <w:sz w:val="28"/>
          <w:szCs w:val="28"/>
        </w:rPr>
        <w:t>города</w:t>
      </w:r>
      <w:proofErr w:type="gramEnd"/>
      <w:r w:rsidR="00080671">
        <w:rPr>
          <w:rFonts w:ascii="Times New Roman" w:hAnsi="Times New Roman"/>
          <w:bCs/>
          <w:sz w:val="28"/>
          <w:szCs w:val="28"/>
        </w:rPr>
        <w:t xml:space="preserve"> </w:t>
      </w:r>
      <w:r w:rsidR="003E6767">
        <w:rPr>
          <w:rFonts w:ascii="Times New Roman" w:hAnsi="Times New Roman"/>
          <w:bCs/>
          <w:sz w:val="28"/>
          <w:szCs w:val="28"/>
        </w:rPr>
        <w:lastRenderedPageBreak/>
        <w:t>Нижневартовска. Юрий Иванович познакомил с п</w:t>
      </w:r>
      <w:r w:rsidR="003E6767" w:rsidRPr="003E6767">
        <w:rPr>
          <w:rFonts w:ascii="Times New Roman" w:hAnsi="Times New Roman"/>
          <w:bCs/>
          <w:sz w:val="28"/>
          <w:szCs w:val="28"/>
        </w:rPr>
        <w:t>лан</w:t>
      </w:r>
      <w:r w:rsidR="003E6767">
        <w:rPr>
          <w:rFonts w:ascii="Times New Roman" w:hAnsi="Times New Roman"/>
          <w:bCs/>
          <w:sz w:val="28"/>
          <w:szCs w:val="28"/>
        </w:rPr>
        <w:t>ом</w:t>
      </w:r>
      <w:r w:rsidR="003E6767" w:rsidRPr="003E6767">
        <w:rPr>
          <w:rFonts w:ascii="Times New Roman" w:hAnsi="Times New Roman"/>
          <w:bCs/>
          <w:sz w:val="28"/>
          <w:szCs w:val="28"/>
        </w:rPr>
        <w:t xml:space="preserve"> военно-патриотической работы на 2 п</w:t>
      </w:r>
      <w:r w:rsidR="003E6767">
        <w:rPr>
          <w:rFonts w:ascii="Times New Roman" w:hAnsi="Times New Roman"/>
          <w:bCs/>
          <w:sz w:val="28"/>
          <w:szCs w:val="28"/>
        </w:rPr>
        <w:t xml:space="preserve">олугодие 2022/2023 учебного года, рассказал о </w:t>
      </w:r>
      <w:r w:rsidR="003E6767" w:rsidRPr="003E6767">
        <w:rPr>
          <w:rFonts w:ascii="Times New Roman" w:hAnsi="Times New Roman"/>
          <w:bCs/>
          <w:sz w:val="28"/>
          <w:szCs w:val="28"/>
        </w:rPr>
        <w:t>подг</w:t>
      </w:r>
      <w:r w:rsidR="003E6767">
        <w:rPr>
          <w:rFonts w:ascii="Times New Roman" w:hAnsi="Times New Roman"/>
          <w:bCs/>
          <w:sz w:val="28"/>
          <w:szCs w:val="28"/>
        </w:rPr>
        <w:t>отовке к проведению мероприятий в рамках этого плана</w:t>
      </w:r>
      <w:r w:rsidR="003E6767" w:rsidRPr="003E6767">
        <w:rPr>
          <w:rFonts w:ascii="Times New Roman" w:hAnsi="Times New Roman"/>
          <w:bCs/>
          <w:sz w:val="28"/>
          <w:szCs w:val="28"/>
        </w:rPr>
        <w:t xml:space="preserve">. </w:t>
      </w:r>
      <w:r w:rsidR="003E6767">
        <w:rPr>
          <w:rFonts w:ascii="Times New Roman" w:hAnsi="Times New Roman"/>
          <w:bCs/>
          <w:sz w:val="28"/>
          <w:szCs w:val="28"/>
        </w:rPr>
        <w:t>Напомнил об организации</w:t>
      </w:r>
      <w:r w:rsidR="003E6767" w:rsidRPr="003E6767">
        <w:rPr>
          <w:rFonts w:ascii="Times New Roman" w:hAnsi="Times New Roman"/>
          <w:bCs/>
          <w:sz w:val="28"/>
          <w:szCs w:val="28"/>
        </w:rPr>
        <w:t xml:space="preserve"> работы с военным комиссариатом города Нижневартовска</w:t>
      </w:r>
      <w:r w:rsidR="003E6767">
        <w:rPr>
          <w:rFonts w:ascii="Times New Roman" w:hAnsi="Times New Roman"/>
          <w:bCs/>
          <w:sz w:val="28"/>
          <w:szCs w:val="28"/>
        </w:rPr>
        <w:t>.</w:t>
      </w:r>
    </w:p>
    <w:p w:rsidR="00C764F3" w:rsidRPr="00C764F3" w:rsidRDefault="00C764F3" w:rsidP="00C764F3">
      <w:pPr>
        <w:pStyle w:val="a5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764F3">
        <w:rPr>
          <w:rFonts w:ascii="Times New Roman" w:hAnsi="Times New Roman"/>
          <w:iCs/>
          <w:color w:val="000000"/>
          <w:sz w:val="28"/>
          <w:szCs w:val="28"/>
        </w:rPr>
        <w:t>Булатову Светлану Анатольевну, специ</w:t>
      </w:r>
      <w:r w:rsidR="003E6767">
        <w:rPr>
          <w:rFonts w:ascii="Times New Roman" w:hAnsi="Times New Roman"/>
          <w:iCs/>
          <w:color w:val="000000"/>
          <w:sz w:val="28"/>
          <w:szCs w:val="28"/>
        </w:rPr>
        <w:t xml:space="preserve">алиста военного комиссариата города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Нижневартовска.</w:t>
      </w:r>
      <w:r w:rsidR="00222D8F" w:rsidRPr="00C764F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Светлана Анатолье</w:t>
      </w:r>
      <w:r w:rsidR="003E6767">
        <w:rPr>
          <w:rFonts w:ascii="Times New Roman" w:hAnsi="Times New Roman"/>
          <w:iCs/>
          <w:color w:val="000000"/>
          <w:sz w:val="28"/>
          <w:szCs w:val="28"/>
        </w:rPr>
        <w:t xml:space="preserve">вна, предоставила информацию о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подготовке к проверке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 образовательных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ях </w:t>
      </w:r>
      <w:r w:rsidR="00C711EC">
        <w:rPr>
          <w:rFonts w:ascii="Times New Roman" w:hAnsi="Times New Roman"/>
          <w:iCs/>
          <w:color w:val="000000"/>
          <w:sz w:val="28"/>
          <w:szCs w:val="28"/>
        </w:rPr>
        <w:t xml:space="preserve">работы с </w:t>
      </w:r>
      <w:r w:rsidR="003E6767">
        <w:rPr>
          <w:rFonts w:ascii="Times New Roman" w:hAnsi="Times New Roman"/>
          <w:iCs/>
          <w:color w:val="000000"/>
          <w:sz w:val="28"/>
          <w:szCs w:val="28"/>
        </w:rPr>
        <w:t>молодежью допризывного возраста.</w:t>
      </w:r>
    </w:p>
    <w:p w:rsidR="00C764F3" w:rsidRPr="00C764F3" w:rsidRDefault="00C764F3" w:rsidP="00C764F3">
      <w:pPr>
        <w:pStyle w:val="a5"/>
        <w:numPr>
          <w:ilvl w:val="0"/>
          <w:numId w:val="14"/>
        </w:numPr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C764F3">
        <w:rPr>
          <w:rFonts w:ascii="Times New Roman" w:hAnsi="Times New Roman"/>
          <w:iCs/>
          <w:color w:val="000000"/>
          <w:sz w:val="28"/>
          <w:szCs w:val="28"/>
        </w:rPr>
        <w:t>Беседин</w:t>
      </w:r>
      <w:proofErr w:type="spellEnd"/>
      <w:r w:rsidRPr="00C764F3">
        <w:rPr>
          <w:rFonts w:ascii="Times New Roman" w:hAnsi="Times New Roman"/>
          <w:iCs/>
          <w:color w:val="000000"/>
          <w:sz w:val="28"/>
          <w:szCs w:val="28"/>
        </w:rPr>
        <w:t xml:space="preserve"> Александр Андреевич, преподаватель-организатор ОБЖ, МБОУ «Лицей №2», представил опыт работы по теме «Особенности формирования функциональной грамотности о</w:t>
      </w:r>
      <w:r w:rsidR="00C711EC">
        <w:rPr>
          <w:rFonts w:ascii="Times New Roman" w:hAnsi="Times New Roman"/>
          <w:iCs/>
          <w:color w:val="000000"/>
          <w:sz w:val="28"/>
          <w:szCs w:val="28"/>
        </w:rPr>
        <w:t xml:space="preserve">бучающихся средствами предмета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«Основы безопасности жизнедеятельности». Александр  Андреевич отметил, что формирование функциональной грамотности у учащихся это неотъемлемая и обязательная составляющая подготовки их к жизни в совре</w:t>
      </w:r>
      <w:r>
        <w:rPr>
          <w:rFonts w:ascii="Times New Roman" w:hAnsi="Times New Roman"/>
          <w:iCs/>
          <w:color w:val="000000"/>
          <w:sz w:val="28"/>
          <w:szCs w:val="28"/>
        </w:rPr>
        <w:t>менном обществе, уроки ОБЖ, в полной мере способствуют этому.</w:t>
      </w:r>
      <w:r w:rsidRPr="00C764F3">
        <w:t xml:space="preserve"> </w:t>
      </w:r>
      <w:r w:rsidRPr="00C764F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iCs/>
          <w:color w:val="000000"/>
          <w:sz w:val="28"/>
          <w:szCs w:val="28"/>
        </w:rPr>
        <w:t>ом были описаны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 xml:space="preserve"> образовательные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технологии</w:t>
      </w:r>
      <w:r w:rsidR="00C711EC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позволяющие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 xml:space="preserve"> развивать и поддерживать интерес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школьников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к процессу обучения, достигать положительных результатов в обучении и внеурочной деятельности, а также создавать благоприятный пси</w:t>
      </w:r>
      <w:r w:rsidR="00C711EC">
        <w:rPr>
          <w:rFonts w:ascii="Times New Roman" w:hAnsi="Times New Roman"/>
          <w:iCs/>
          <w:color w:val="000000"/>
          <w:sz w:val="28"/>
          <w:szCs w:val="28"/>
        </w:rPr>
        <w:t xml:space="preserve">хологический климат в классе,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ставить каждого ученика в ситуацию успеха, раскры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вать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его способности, и</w:t>
      </w:r>
      <w:r w:rsidR="00162265">
        <w:rPr>
          <w:rFonts w:ascii="Times New Roman" w:hAnsi="Times New Roman"/>
          <w:iCs/>
          <w:color w:val="000000"/>
          <w:sz w:val="28"/>
          <w:szCs w:val="28"/>
        </w:rPr>
        <w:t>збегать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 xml:space="preserve"> перегруз</w:t>
      </w:r>
      <w:r w:rsidR="00162265">
        <w:rPr>
          <w:rFonts w:ascii="Times New Roman" w:hAnsi="Times New Roman"/>
          <w:iCs/>
          <w:color w:val="000000"/>
          <w:sz w:val="28"/>
          <w:szCs w:val="28"/>
        </w:rPr>
        <w:t xml:space="preserve">ок </w:t>
      </w:r>
      <w:r w:rsidRPr="00C764F3">
        <w:rPr>
          <w:rFonts w:ascii="Times New Roman" w:hAnsi="Times New Roman"/>
          <w:iCs/>
          <w:color w:val="000000"/>
          <w:sz w:val="28"/>
          <w:szCs w:val="28"/>
        </w:rPr>
        <w:t>при подготовке домашнего задания и на уроке.</w:t>
      </w:r>
    </w:p>
    <w:p w:rsidR="00C764F3" w:rsidRDefault="001D2515" w:rsidP="001D2515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D2515">
        <w:rPr>
          <w:rFonts w:ascii="Times New Roman" w:hAnsi="Times New Roman"/>
          <w:iCs/>
          <w:color w:val="000000"/>
          <w:sz w:val="28"/>
          <w:szCs w:val="28"/>
        </w:rPr>
        <w:t>Шабалин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1D2515">
        <w:rPr>
          <w:rFonts w:ascii="Times New Roman" w:hAnsi="Times New Roman"/>
          <w:iCs/>
          <w:color w:val="000000"/>
          <w:sz w:val="28"/>
          <w:szCs w:val="28"/>
        </w:rPr>
        <w:t xml:space="preserve"> Елен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1D251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1D2515">
        <w:rPr>
          <w:rFonts w:ascii="Times New Roman" w:hAnsi="Times New Roman"/>
          <w:iCs/>
          <w:color w:val="000000"/>
          <w:sz w:val="28"/>
          <w:szCs w:val="28"/>
        </w:rPr>
        <w:t>Вильямовн</w:t>
      </w: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proofErr w:type="spellEnd"/>
      <w:r w:rsidRPr="001D2515">
        <w:rPr>
          <w:rFonts w:ascii="Times New Roman" w:hAnsi="Times New Roman"/>
          <w:iCs/>
          <w:color w:val="000000"/>
          <w:sz w:val="28"/>
          <w:szCs w:val="28"/>
        </w:rPr>
        <w:t>, преподавател</w:t>
      </w:r>
      <w:r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1D2515">
        <w:rPr>
          <w:rFonts w:ascii="Times New Roman" w:hAnsi="Times New Roman"/>
          <w:iCs/>
          <w:color w:val="000000"/>
          <w:sz w:val="28"/>
          <w:szCs w:val="28"/>
        </w:rPr>
        <w:t>-организатор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 </w:t>
      </w:r>
      <w:r w:rsidRPr="001D2515">
        <w:rPr>
          <w:rFonts w:ascii="Times New Roman" w:hAnsi="Times New Roman"/>
          <w:iCs/>
          <w:color w:val="000000"/>
          <w:sz w:val="28"/>
          <w:szCs w:val="28"/>
        </w:rPr>
        <w:t>ОБЖ, МБОУ «СШ №29»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которая предложила к </w:t>
      </w:r>
      <w:r w:rsidR="003E644F">
        <w:rPr>
          <w:rFonts w:ascii="Times New Roman" w:hAnsi="Times New Roman"/>
          <w:iCs/>
          <w:color w:val="000000"/>
          <w:sz w:val="28"/>
          <w:szCs w:val="28"/>
        </w:rPr>
        <w:t xml:space="preserve">обсуждению итоги </w:t>
      </w:r>
      <w:r w:rsidR="00080671">
        <w:rPr>
          <w:rFonts w:ascii="Times New Roman" w:hAnsi="Times New Roman"/>
          <w:iCs/>
          <w:color w:val="000000"/>
          <w:sz w:val="28"/>
          <w:szCs w:val="28"/>
        </w:rPr>
        <w:t xml:space="preserve">и результаты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</w:t>
      </w:r>
      <w:r w:rsidR="003E644F">
        <w:rPr>
          <w:rFonts w:ascii="Times New Roman" w:hAnsi="Times New Roman"/>
          <w:iCs/>
          <w:color w:val="000000"/>
          <w:sz w:val="28"/>
          <w:szCs w:val="28"/>
        </w:rPr>
        <w:t>этапа в</w:t>
      </w:r>
      <w:r>
        <w:rPr>
          <w:rFonts w:ascii="Times New Roman" w:hAnsi="Times New Roman"/>
          <w:iCs/>
          <w:color w:val="000000"/>
          <w:sz w:val="28"/>
          <w:szCs w:val="28"/>
        </w:rPr>
        <w:t>сероссийской олимпиады школьников по ОБЖ.</w:t>
      </w:r>
    </w:p>
    <w:p w:rsidR="00222D8F" w:rsidRDefault="00222D8F" w:rsidP="001E4A7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5B64" w:rsidRDefault="002809AA" w:rsidP="001E4A7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4A73">
        <w:rPr>
          <w:rFonts w:ascii="Times New Roman" w:eastAsia="Calibri" w:hAnsi="Times New Roman"/>
          <w:sz w:val="28"/>
          <w:szCs w:val="28"/>
          <w:lang w:eastAsia="en-US"/>
        </w:rPr>
        <w:t>РЕШИЛИ:</w:t>
      </w:r>
    </w:p>
    <w:p w:rsidR="00080671" w:rsidRDefault="00080671" w:rsidP="001E4A7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A26A3" w:rsidRPr="009A26A3" w:rsidRDefault="00C711EC" w:rsidP="003E644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к применению в практике </w:t>
      </w:r>
      <w:r w:rsidR="009A26A3" w:rsidRPr="009A26A3">
        <w:rPr>
          <w:rFonts w:ascii="Times New Roman" w:hAnsi="Times New Roman"/>
          <w:sz w:val="28"/>
          <w:szCs w:val="28"/>
        </w:rPr>
        <w:t>ра</w:t>
      </w:r>
      <w:r w:rsidR="009A26A3">
        <w:rPr>
          <w:rFonts w:ascii="Times New Roman" w:hAnsi="Times New Roman"/>
          <w:sz w:val="28"/>
          <w:szCs w:val="28"/>
        </w:rPr>
        <w:t xml:space="preserve">боты представленный опыт работы </w:t>
      </w:r>
      <w:r w:rsidR="00080671" w:rsidRPr="00080671">
        <w:rPr>
          <w:rFonts w:ascii="Times New Roman" w:hAnsi="Times New Roman"/>
          <w:sz w:val="28"/>
          <w:szCs w:val="28"/>
        </w:rPr>
        <w:t xml:space="preserve">и практические рекомендации по формированию функциональной грамотности обучающихся на уроках и во внеурочной деятельности </w:t>
      </w:r>
      <w:r w:rsidR="00080671">
        <w:rPr>
          <w:rFonts w:ascii="Times New Roman" w:hAnsi="Times New Roman"/>
          <w:sz w:val="28"/>
          <w:szCs w:val="28"/>
        </w:rPr>
        <w:t>педагогами школ</w:t>
      </w:r>
      <w:r w:rsidR="00A02C75">
        <w:rPr>
          <w:rFonts w:ascii="Times New Roman" w:hAnsi="Times New Roman"/>
          <w:sz w:val="28"/>
          <w:szCs w:val="28"/>
        </w:rPr>
        <w:t xml:space="preserve"> города</w:t>
      </w:r>
      <w:r w:rsidR="00080671">
        <w:rPr>
          <w:rFonts w:ascii="Times New Roman" w:hAnsi="Times New Roman"/>
          <w:sz w:val="28"/>
          <w:szCs w:val="28"/>
        </w:rPr>
        <w:t xml:space="preserve"> </w:t>
      </w:r>
      <w:r w:rsidR="009A26A3" w:rsidRPr="009A26A3">
        <w:rPr>
          <w:rFonts w:ascii="Times New Roman" w:hAnsi="Times New Roman"/>
          <w:sz w:val="28"/>
          <w:szCs w:val="28"/>
        </w:rPr>
        <w:t>Беседин</w:t>
      </w:r>
      <w:r w:rsidR="009A26A3">
        <w:rPr>
          <w:rFonts w:ascii="Times New Roman" w:hAnsi="Times New Roman"/>
          <w:sz w:val="28"/>
          <w:szCs w:val="28"/>
        </w:rPr>
        <w:t>а</w:t>
      </w:r>
      <w:r w:rsidR="009A26A3" w:rsidRPr="009A26A3">
        <w:rPr>
          <w:rFonts w:ascii="Times New Roman" w:hAnsi="Times New Roman"/>
          <w:sz w:val="28"/>
          <w:szCs w:val="28"/>
        </w:rPr>
        <w:t xml:space="preserve"> Александр</w:t>
      </w:r>
      <w:r w:rsidR="009A26A3">
        <w:rPr>
          <w:rFonts w:ascii="Times New Roman" w:hAnsi="Times New Roman"/>
          <w:sz w:val="28"/>
          <w:szCs w:val="28"/>
        </w:rPr>
        <w:t>а</w:t>
      </w:r>
      <w:r w:rsidR="009A26A3" w:rsidRPr="009A26A3">
        <w:rPr>
          <w:rFonts w:ascii="Times New Roman" w:hAnsi="Times New Roman"/>
          <w:sz w:val="28"/>
          <w:szCs w:val="28"/>
        </w:rPr>
        <w:t xml:space="preserve"> Андреевич</w:t>
      </w:r>
      <w:r w:rsidR="009A26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9A26A3" w:rsidRPr="009A2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C711EC">
        <w:rPr>
          <w:rFonts w:ascii="Times New Roman" w:hAnsi="Times New Roman"/>
          <w:sz w:val="28"/>
          <w:szCs w:val="28"/>
        </w:rPr>
        <w:t>-организатор</w:t>
      </w:r>
      <w:r>
        <w:rPr>
          <w:rFonts w:ascii="Times New Roman" w:hAnsi="Times New Roman"/>
          <w:sz w:val="28"/>
          <w:szCs w:val="28"/>
        </w:rPr>
        <w:t>а</w:t>
      </w:r>
      <w:r w:rsidR="00A02C75">
        <w:rPr>
          <w:rFonts w:ascii="Times New Roman" w:hAnsi="Times New Roman"/>
          <w:sz w:val="28"/>
          <w:szCs w:val="28"/>
        </w:rPr>
        <w:t xml:space="preserve"> ОБЖ</w:t>
      </w:r>
      <w:r w:rsidRPr="00C711EC">
        <w:rPr>
          <w:rFonts w:ascii="Times New Roman" w:hAnsi="Times New Roman"/>
          <w:sz w:val="28"/>
          <w:szCs w:val="28"/>
        </w:rPr>
        <w:t xml:space="preserve"> МБОУ «Лицей №2»</w:t>
      </w:r>
      <w:r w:rsidR="009A26A3">
        <w:rPr>
          <w:rFonts w:ascii="Times New Roman" w:hAnsi="Times New Roman"/>
          <w:sz w:val="28"/>
          <w:szCs w:val="28"/>
        </w:rPr>
        <w:t>.</w:t>
      </w:r>
    </w:p>
    <w:p w:rsidR="00A02C75" w:rsidRPr="00A02C75" w:rsidRDefault="00A02C75" w:rsidP="003E644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02C75">
        <w:rPr>
          <w:rFonts w:ascii="Times New Roman" w:hAnsi="Times New Roman"/>
          <w:sz w:val="28"/>
          <w:szCs w:val="28"/>
        </w:rPr>
        <w:t>Провести мероприятия во</w:t>
      </w:r>
      <w:r>
        <w:rPr>
          <w:rFonts w:ascii="Times New Roman" w:hAnsi="Times New Roman"/>
          <w:sz w:val="28"/>
          <w:szCs w:val="28"/>
        </w:rPr>
        <w:t xml:space="preserve">енно-спортивной направленности </w:t>
      </w:r>
      <w:r w:rsidRPr="00A02C75">
        <w:rPr>
          <w:rFonts w:ascii="Times New Roman" w:hAnsi="Times New Roman"/>
          <w:sz w:val="28"/>
          <w:szCs w:val="28"/>
        </w:rPr>
        <w:t>в установленные сроки в соответствии с разработанными критериями.</w:t>
      </w:r>
    </w:p>
    <w:p w:rsidR="00A02C75" w:rsidRPr="00A02C75" w:rsidRDefault="00A02C75" w:rsidP="003E644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02C75">
        <w:rPr>
          <w:rFonts w:ascii="Times New Roman" w:hAnsi="Times New Roman"/>
          <w:sz w:val="28"/>
          <w:szCs w:val="28"/>
        </w:rPr>
        <w:t>Учесть озвученные рекомендации при подготовке к проверке образовательных организаций по работе с молодежью допризывного возраста.</w:t>
      </w:r>
    </w:p>
    <w:p w:rsidR="00C711EC" w:rsidRPr="003E644F" w:rsidRDefault="00C711EC" w:rsidP="003E644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711EC">
        <w:rPr>
          <w:rFonts w:ascii="Times New Roman" w:hAnsi="Times New Roman"/>
          <w:sz w:val="28"/>
          <w:szCs w:val="28"/>
        </w:rPr>
        <w:lastRenderedPageBreak/>
        <w:t>Совершенствовать уровень подготовки обучающихся к участию в муниципальном этапе всероссийской олимпиады школьников по ОБЖ в 2023/2024 учебном году.</w:t>
      </w:r>
    </w:p>
    <w:p w:rsidR="00C711EC" w:rsidRPr="00C711EC" w:rsidRDefault="00C711EC" w:rsidP="00C711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22D8F" w:rsidRDefault="00222D8F" w:rsidP="00497F54">
      <w:pPr>
        <w:pStyle w:val="a5"/>
        <w:spacing w:after="0" w:line="240" w:lineRule="auto"/>
        <w:ind w:left="851" w:hanging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46E5E" w:rsidRDefault="00246E5E" w:rsidP="00497F54">
      <w:pPr>
        <w:pStyle w:val="a5"/>
        <w:spacing w:after="0" w:line="240" w:lineRule="auto"/>
        <w:ind w:left="851" w:hanging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:rsidR="003E644F" w:rsidRDefault="003E644F" w:rsidP="00497F54">
      <w:pPr>
        <w:pStyle w:val="a5"/>
        <w:spacing w:after="0" w:line="240" w:lineRule="auto"/>
        <w:ind w:left="851" w:hanging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46E5E" w:rsidRPr="00002B11" w:rsidRDefault="00724D0F" w:rsidP="00497F54">
      <w:pPr>
        <w:pStyle w:val="a5"/>
        <w:spacing w:after="0" w:line="240" w:lineRule="auto"/>
        <w:ind w:left="851" w:hanging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2B11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246E5E" w:rsidRPr="00002B11">
        <w:rPr>
          <w:rFonts w:ascii="Times New Roman" w:eastAsia="Calibri" w:hAnsi="Times New Roman"/>
          <w:sz w:val="28"/>
          <w:szCs w:val="28"/>
          <w:lang w:eastAsia="en-US"/>
        </w:rPr>
        <w:t xml:space="preserve">а                            </w:t>
      </w:r>
      <w:r w:rsidR="00222D8F" w:rsidRPr="00002B1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D2515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246E5E" w:rsidRPr="00002B11" w:rsidRDefault="00724D0F" w:rsidP="00497F54">
      <w:pPr>
        <w:pStyle w:val="a5"/>
        <w:spacing w:after="0" w:line="240" w:lineRule="auto"/>
        <w:ind w:left="851" w:hanging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2B11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002B11">
        <w:rPr>
          <w:rFonts w:ascii="Times New Roman" w:eastAsia="Calibri" w:hAnsi="Times New Roman"/>
          <w:sz w:val="28"/>
          <w:szCs w:val="28"/>
          <w:lang w:eastAsia="en-US"/>
        </w:rPr>
        <w:t>ротив                     0</w:t>
      </w:r>
    </w:p>
    <w:p w:rsidR="00246E5E" w:rsidRPr="00002B11" w:rsidRDefault="00724D0F" w:rsidP="00497F54">
      <w:pPr>
        <w:pStyle w:val="a5"/>
        <w:spacing w:after="0" w:line="240" w:lineRule="auto"/>
        <w:ind w:left="851" w:hanging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2B11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02B11">
        <w:rPr>
          <w:rFonts w:ascii="Times New Roman" w:eastAsia="Calibri" w:hAnsi="Times New Roman"/>
          <w:sz w:val="28"/>
          <w:szCs w:val="28"/>
          <w:lang w:eastAsia="en-US"/>
        </w:rPr>
        <w:t>оздержались          0</w:t>
      </w:r>
    </w:p>
    <w:p w:rsidR="00E86E45" w:rsidRDefault="00497F54" w:rsidP="00497F54">
      <w:pPr>
        <w:pStyle w:val="a5"/>
        <w:spacing w:after="0" w:line="240" w:lineRule="auto"/>
        <w:ind w:left="851" w:hanging="42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6FD13BA" wp14:editId="35EA886F">
            <wp:simplePos x="0" y="0"/>
            <wp:positionH relativeFrom="column">
              <wp:posOffset>-492760</wp:posOffset>
            </wp:positionH>
            <wp:positionV relativeFrom="paragraph">
              <wp:posOffset>53975</wp:posOffset>
            </wp:positionV>
            <wp:extent cx="583692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501" y="21396"/>
                <wp:lineTo x="21501" y="0"/>
                <wp:lineTo x="0" y="0"/>
              </wp:wrapPolygon>
            </wp:wrapTight>
            <wp:docPr id="1" name="Рисунок 1" descr="C:\Users\User\Desktop\Титульники\2019-03-19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19-03-19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1" t="69215" r="8471" b="20542"/>
                    <a:stretch/>
                  </pic:blipFill>
                  <pic:spPr bwMode="auto">
                    <a:xfrm>
                      <a:off x="0" y="0"/>
                      <a:ext cx="58369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7DB"/>
    <w:multiLevelType w:val="hybridMultilevel"/>
    <w:tmpl w:val="B8E00696"/>
    <w:lvl w:ilvl="0" w:tplc="0419000F">
      <w:start w:val="1"/>
      <w:numFmt w:val="decimal"/>
      <w:lvlText w:val="%1."/>
      <w:lvlJc w:val="left"/>
      <w:pPr>
        <w:ind w:left="-5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584" w:hanging="360"/>
      </w:pPr>
    </w:lvl>
    <w:lvl w:ilvl="2" w:tplc="0419001B" w:tentative="1">
      <w:start w:val="1"/>
      <w:numFmt w:val="lowerRoman"/>
      <w:lvlText w:val="%3."/>
      <w:lvlJc w:val="right"/>
      <w:pPr>
        <w:ind w:left="-3864" w:hanging="180"/>
      </w:pPr>
    </w:lvl>
    <w:lvl w:ilvl="3" w:tplc="0419000F" w:tentative="1">
      <w:start w:val="1"/>
      <w:numFmt w:val="decimal"/>
      <w:lvlText w:val="%4."/>
      <w:lvlJc w:val="left"/>
      <w:pPr>
        <w:ind w:left="-3144" w:hanging="360"/>
      </w:pPr>
    </w:lvl>
    <w:lvl w:ilvl="4" w:tplc="04190019" w:tentative="1">
      <w:start w:val="1"/>
      <w:numFmt w:val="lowerLetter"/>
      <w:lvlText w:val="%5."/>
      <w:lvlJc w:val="left"/>
      <w:pPr>
        <w:ind w:left="-2424" w:hanging="360"/>
      </w:pPr>
    </w:lvl>
    <w:lvl w:ilvl="5" w:tplc="0419001B" w:tentative="1">
      <w:start w:val="1"/>
      <w:numFmt w:val="lowerRoman"/>
      <w:lvlText w:val="%6."/>
      <w:lvlJc w:val="right"/>
      <w:pPr>
        <w:ind w:left="-1704" w:hanging="180"/>
      </w:pPr>
    </w:lvl>
    <w:lvl w:ilvl="6" w:tplc="0419000F" w:tentative="1">
      <w:start w:val="1"/>
      <w:numFmt w:val="decimal"/>
      <w:lvlText w:val="%7."/>
      <w:lvlJc w:val="left"/>
      <w:pPr>
        <w:ind w:left="-984" w:hanging="360"/>
      </w:pPr>
    </w:lvl>
    <w:lvl w:ilvl="7" w:tplc="04190019" w:tentative="1">
      <w:start w:val="1"/>
      <w:numFmt w:val="lowerLetter"/>
      <w:lvlText w:val="%8."/>
      <w:lvlJc w:val="left"/>
      <w:pPr>
        <w:ind w:left="-264" w:hanging="360"/>
      </w:pPr>
    </w:lvl>
    <w:lvl w:ilvl="8" w:tplc="0419001B" w:tentative="1">
      <w:start w:val="1"/>
      <w:numFmt w:val="lowerRoman"/>
      <w:lvlText w:val="%9."/>
      <w:lvlJc w:val="right"/>
      <w:pPr>
        <w:ind w:left="456" w:hanging="180"/>
      </w:pPr>
    </w:lvl>
  </w:abstractNum>
  <w:abstractNum w:abstractNumId="1">
    <w:nsid w:val="16C52F5A"/>
    <w:multiLevelType w:val="hybridMultilevel"/>
    <w:tmpl w:val="A9E4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7C0A"/>
    <w:multiLevelType w:val="hybridMultilevel"/>
    <w:tmpl w:val="6582851E"/>
    <w:lvl w:ilvl="0" w:tplc="3C1C75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7588"/>
    <w:multiLevelType w:val="hybridMultilevel"/>
    <w:tmpl w:val="897CF720"/>
    <w:lvl w:ilvl="0" w:tplc="64E8700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41C7B0C"/>
    <w:multiLevelType w:val="hybridMultilevel"/>
    <w:tmpl w:val="E91A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373C"/>
    <w:multiLevelType w:val="hybridMultilevel"/>
    <w:tmpl w:val="16F2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5681C"/>
    <w:multiLevelType w:val="hybridMultilevel"/>
    <w:tmpl w:val="22EA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036F"/>
    <w:multiLevelType w:val="hybridMultilevel"/>
    <w:tmpl w:val="D7BA735A"/>
    <w:lvl w:ilvl="0" w:tplc="A6BE4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5CE0"/>
    <w:multiLevelType w:val="hybridMultilevel"/>
    <w:tmpl w:val="6B60A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281620"/>
    <w:multiLevelType w:val="hybridMultilevel"/>
    <w:tmpl w:val="2334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A1551"/>
    <w:multiLevelType w:val="hybridMultilevel"/>
    <w:tmpl w:val="84DC7F2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7C34B0"/>
    <w:multiLevelType w:val="hybridMultilevel"/>
    <w:tmpl w:val="0268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3774C"/>
    <w:multiLevelType w:val="hybridMultilevel"/>
    <w:tmpl w:val="D7F095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6321464"/>
    <w:multiLevelType w:val="hybridMultilevel"/>
    <w:tmpl w:val="F758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65578"/>
    <w:multiLevelType w:val="hybridMultilevel"/>
    <w:tmpl w:val="FF46DF1C"/>
    <w:lvl w:ilvl="0" w:tplc="D58AA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32"/>
    <w:rsid w:val="00002B11"/>
    <w:rsid w:val="00010FC0"/>
    <w:rsid w:val="00024886"/>
    <w:rsid w:val="000252DF"/>
    <w:rsid w:val="00025E26"/>
    <w:rsid w:val="0003065B"/>
    <w:rsid w:val="00080671"/>
    <w:rsid w:val="000A68C1"/>
    <w:rsid w:val="000B7FA3"/>
    <w:rsid w:val="000F0DB7"/>
    <w:rsid w:val="00162265"/>
    <w:rsid w:val="001779D2"/>
    <w:rsid w:val="0019477C"/>
    <w:rsid w:val="001C17BF"/>
    <w:rsid w:val="001D2515"/>
    <w:rsid w:val="001E4A73"/>
    <w:rsid w:val="00222D8F"/>
    <w:rsid w:val="00246E5E"/>
    <w:rsid w:val="00254034"/>
    <w:rsid w:val="002660E8"/>
    <w:rsid w:val="002809AA"/>
    <w:rsid w:val="00280A16"/>
    <w:rsid w:val="002964A6"/>
    <w:rsid w:val="003126A4"/>
    <w:rsid w:val="003A2F36"/>
    <w:rsid w:val="003E5866"/>
    <w:rsid w:val="003E644F"/>
    <w:rsid w:val="003E6767"/>
    <w:rsid w:val="00404A82"/>
    <w:rsid w:val="00421DAD"/>
    <w:rsid w:val="00427307"/>
    <w:rsid w:val="00455C95"/>
    <w:rsid w:val="00463981"/>
    <w:rsid w:val="00465C93"/>
    <w:rsid w:val="00484297"/>
    <w:rsid w:val="00497F54"/>
    <w:rsid w:val="004A6B69"/>
    <w:rsid w:val="004F635C"/>
    <w:rsid w:val="00535C49"/>
    <w:rsid w:val="00536E05"/>
    <w:rsid w:val="00541623"/>
    <w:rsid w:val="0055663D"/>
    <w:rsid w:val="00572015"/>
    <w:rsid w:val="00577FA4"/>
    <w:rsid w:val="005B5B64"/>
    <w:rsid w:val="0060181B"/>
    <w:rsid w:val="00626A92"/>
    <w:rsid w:val="00646D56"/>
    <w:rsid w:val="00681368"/>
    <w:rsid w:val="006A2460"/>
    <w:rsid w:val="00724D0F"/>
    <w:rsid w:val="00731C0E"/>
    <w:rsid w:val="0076047D"/>
    <w:rsid w:val="00777E68"/>
    <w:rsid w:val="00780448"/>
    <w:rsid w:val="007C0D70"/>
    <w:rsid w:val="007D4B84"/>
    <w:rsid w:val="007E28F0"/>
    <w:rsid w:val="00802999"/>
    <w:rsid w:val="008460B9"/>
    <w:rsid w:val="008860EF"/>
    <w:rsid w:val="008D16F6"/>
    <w:rsid w:val="008E2DA2"/>
    <w:rsid w:val="00965DF8"/>
    <w:rsid w:val="00977D66"/>
    <w:rsid w:val="009A26A3"/>
    <w:rsid w:val="009D0C72"/>
    <w:rsid w:val="009E14AB"/>
    <w:rsid w:val="00A02C75"/>
    <w:rsid w:val="00A65DBB"/>
    <w:rsid w:val="00A913AB"/>
    <w:rsid w:val="00AB630F"/>
    <w:rsid w:val="00AD6C12"/>
    <w:rsid w:val="00AF0D1F"/>
    <w:rsid w:val="00B36FF7"/>
    <w:rsid w:val="00B508DD"/>
    <w:rsid w:val="00B90532"/>
    <w:rsid w:val="00B933CD"/>
    <w:rsid w:val="00BA5972"/>
    <w:rsid w:val="00BD27EB"/>
    <w:rsid w:val="00C27110"/>
    <w:rsid w:val="00C311F8"/>
    <w:rsid w:val="00C46EFA"/>
    <w:rsid w:val="00C60988"/>
    <w:rsid w:val="00C67198"/>
    <w:rsid w:val="00C711EC"/>
    <w:rsid w:val="00C75C75"/>
    <w:rsid w:val="00C764F3"/>
    <w:rsid w:val="00CA3779"/>
    <w:rsid w:val="00CA7339"/>
    <w:rsid w:val="00CE0811"/>
    <w:rsid w:val="00CE1FF3"/>
    <w:rsid w:val="00CE535C"/>
    <w:rsid w:val="00CE56F8"/>
    <w:rsid w:val="00CF2727"/>
    <w:rsid w:val="00D10AD9"/>
    <w:rsid w:val="00D358E0"/>
    <w:rsid w:val="00D71F28"/>
    <w:rsid w:val="00D75BD5"/>
    <w:rsid w:val="00D80AE0"/>
    <w:rsid w:val="00D95BCA"/>
    <w:rsid w:val="00DA5FD2"/>
    <w:rsid w:val="00DE7C88"/>
    <w:rsid w:val="00E0300B"/>
    <w:rsid w:val="00E3500F"/>
    <w:rsid w:val="00E51662"/>
    <w:rsid w:val="00E52D49"/>
    <w:rsid w:val="00E86E45"/>
    <w:rsid w:val="00EE0796"/>
    <w:rsid w:val="00F4544D"/>
    <w:rsid w:val="00F60E6E"/>
    <w:rsid w:val="00F63E5C"/>
    <w:rsid w:val="00F85346"/>
    <w:rsid w:val="00F8563B"/>
    <w:rsid w:val="00F97916"/>
    <w:rsid w:val="00FB3B09"/>
    <w:rsid w:val="00FC4D3B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35C"/>
    <w:pPr>
      <w:ind w:left="720"/>
      <w:contextualSpacing/>
    </w:pPr>
  </w:style>
  <w:style w:type="character" w:customStyle="1" w:styleId="c9">
    <w:name w:val="c9"/>
    <w:basedOn w:val="a0"/>
    <w:rsid w:val="00EE0796"/>
  </w:style>
  <w:style w:type="character" w:customStyle="1" w:styleId="fontstyle01">
    <w:name w:val="fontstyle01"/>
    <w:basedOn w:val="a0"/>
    <w:rsid w:val="00FB3B0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E2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D80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80AE0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35C"/>
    <w:pPr>
      <w:ind w:left="720"/>
      <w:contextualSpacing/>
    </w:pPr>
  </w:style>
  <w:style w:type="character" w:customStyle="1" w:styleId="c9">
    <w:name w:val="c9"/>
    <w:basedOn w:val="a0"/>
    <w:rsid w:val="00EE0796"/>
  </w:style>
  <w:style w:type="character" w:customStyle="1" w:styleId="fontstyle01">
    <w:name w:val="fontstyle01"/>
    <w:basedOn w:val="a0"/>
    <w:rsid w:val="00FB3B0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E2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D80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80AE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Радцева Ярослава Юрьевна</cp:lastModifiedBy>
  <cp:revision>88</cp:revision>
  <cp:lastPrinted>2022-12-01T13:08:00Z</cp:lastPrinted>
  <dcterms:created xsi:type="dcterms:W3CDTF">2019-03-20T12:24:00Z</dcterms:created>
  <dcterms:modified xsi:type="dcterms:W3CDTF">2022-12-16T04:39:00Z</dcterms:modified>
</cp:coreProperties>
</file>